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BF" w:rsidRPr="00656E37" w:rsidRDefault="00690CBF" w:rsidP="00656E3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9258B" w:rsidRPr="00656E37" w:rsidRDefault="0059258B" w:rsidP="00656E3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9258B" w:rsidRPr="00656E37" w:rsidRDefault="00656E37" w:rsidP="00656E3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90CBF" w:rsidRPr="00656E37" w:rsidRDefault="00690CBF" w:rsidP="00656E37">
      <w:pPr>
        <w:pStyle w:val="Default"/>
        <w:spacing w:line="360" w:lineRule="auto"/>
        <w:ind w:left="2124"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56E37">
        <w:rPr>
          <w:rFonts w:ascii="Arial" w:hAnsi="Arial" w:cs="Arial"/>
          <w:b/>
          <w:bCs/>
          <w:sz w:val="28"/>
          <w:szCs w:val="28"/>
        </w:rPr>
        <w:t>Tisková zpráva</w:t>
      </w:r>
      <w:r w:rsidR="00BF4C9D" w:rsidRPr="00656E37">
        <w:rPr>
          <w:rFonts w:ascii="Arial" w:hAnsi="Arial" w:cs="Arial"/>
          <w:b/>
          <w:bCs/>
          <w:sz w:val="28"/>
          <w:szCs w:val="28"/>
        </w:rPr>
        <w:t xml:space="preserve"> ze dne </w:t>
      </w:r>
      <w:r w:rsidR="00CA1C40">
        <w:rPr>
          <w:rFonts w:ascii="Arial" w:hAnsi="Arial" w:cs="Arial"/>
          <w:b/>
          <w:bCs/>
          <w:sz w:val="28"/>
          <w:szCs w:val="28"/>
        </w:rPr>
        <w:t>14</w:t>
      </w:r>
      <w:r w:rsidR="00BF4C9D" w:rsidRPr="00656E37">
        <w:rPr>
          <w:rFonts w:ascii="Arial" w:hAnsi="Arial" w:cs="Arial"/>
          <w:b/>
          <w:bCs/>
          <w:sz w:val="28"/>
          <w:szCs w:val="28"/>
        </w:rPr>
        <w:t>.</w:t>
      </w:r>
      <w:r w:rsidR="00CA1C40">
        <w:rPr>
          <w:rFonts w:ascii="Arial" w:hAnsi="Arial" w:cs="Arial"/>
          <w:b/>
          <w:bCs/>
          <w:sz w:val="28"/>
          <w:szCs w:val="28"/>
        </w:rPr>
        <w:t>11</w:t>
      </w:r>
      <w:r w:rsidR="00BF4C9D" w:rsidRPr="00656E37">
        <w:rPr>
          <w:rFonts w:ascii="Arial" w:hAnsi="Arial" w:cs="Arial"/>
          <w:b/>
          <w:bCs/>
          <w:sz w:val="28"/>
          <w:szCs w:val="28"/>
        </w:rPr>
        <w:t>.</w:t>
      </w:r>
      <w:r w:rsidR="00C25BA0">
        <w:rPr>
          <w:rFonts w:ascii="Arial" w:hAnsi="Arial" w:cs="Arial"/>
          <w:b/>
          <w:bCs/>
          <w:sz w:val="28"/>
          <w:szCs w:val="28"/>
        </w:rPr>
        <w:t xml:space="preserve"> </w:t>
      </w:r>
      <w:r w:rsidR="00BF4C9D" w:rsidRPr="00656E37">
        <w:rPr>
          <w:rFonts w:ascii="Arial" w:hAnsi="Arial" w:cs="Arial"/>
          <w:b/>
          <w:bCs/>
          <w:sz w:val="28"/>
          <w:szCs w:val="28"/>
        </w:rPr>
        <w:t>2019</w:t>
      </w:r>
    </w:p>
    <w:p w:rsidR="00690CBF" w:rsidRPr="00656E37" w:rsidRDefault="00656E37" w:rsidP="00656E37">
      <w:pPr>
        <w:spacing w:line="360" w:lineRule="auto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690CBF" w:rsidRPr="00656E37">
        <w:rPr>
          <w:rFonts w:ascii="Arial" w:hAnsi="Arial" w:cs="Arial"/>
          <w:b/>
          <w:bCs/>
        </w:rPr>
        <w:t>Kontakt</w:t>
      </w:r>
      <w:r w:rsidR="00690CBF" w:rsidRPr="00656E37">
        <w:rPr>
          <w:rFonts w:ascii="Arial" w:hAnsi="Arial" w:cs="Arial"/>
        </w:rPr>
        <w:t xml:space="preserve">: Martin Pýcha, předseda Zemědělského svazu, tel.: 602 790 273, </w:t>
      </w:r>
      <w:hyperlink r:id="rId7" w:history="1">
        <w:r w:rsidR="00690CBF" w:rsidRPr="00656E37">
          <w:rPr>
            <w:rStyle w:val="Hypertextovodkaz"/>
            <w:rFonts w:ascii="Arial" w:hAnsi="Arial" w:cs="Arial"/>
          </w:rPr>
          <w:t>pycha@zscr.cz</w:t>
        </w:r>
      </w:hyperlink>
    </w:p>
    <w:p w:rsidR="007835AF" w:rsidRDefault="007835AF" w:rsidP="00656E37">
      <w:pPr>
        <w:pStyle w:val="Prosttext"/>
        <w:spacing w:line="360" w:lineRule="auto"/>
        <w:jc w:val="both"/>
        <w:rPr>
          <w:rFonts w:ascii="Arial" w:hAnsi="Arial" w:cs="Arial"/>
        </w:rPr>
      </w:pPr>
    </w:p>
    <w:p w:rsidR="00CA1C40" w:rsidRPr="00656E37" w:rsidRDefault="00CA1C40" w:rsidP="00656E37">
      <w:pPr>
        <w:pStyle w:val="Prosttext"/>
        <w:spacing w:line="360" w:lineRule="auto"/>
        <w:jc w:val="both"/>
        <w:rPr>
          <w:rFonts w:ascii="Arial" w:hAnsi="Arial" w:cs="Arial"/>
        </w:rPr>
      </w:pPr>
    </w:p>
    <w:p w:rsidR="00CA1C40" w:rsidRPr="00A81A1C" w:rsidRDefault="00CA1C40" w:rsidP="00CA1C40">
      <w:pPr>
        <w:jc w:val="both"/>
        <w:rPr>
          <w:rFonts w:ascii="Arial" w:hAnsi="Arial" w:cs="Arial"/>
          <w:b/>
          <w:bCs/>
        </w:rPr>
      </w:pPr>
      <w:r w:rsidRPr="00A81A1C">
        <w:rPr>
          <w:rFonts w:ascii="Arial" w:hAnsi="Arial" w:cs="Arial"/>
          <w:b/>
          <w:bCs/>
        </w:rPr>
        <w:t>Řešení kalamity hraboše stále v nedohlednu</w:t>
      </w:r>
    </w:p>
    <w:p w:rsidR="00CA1C40" w:rsidRDefault="00CA1C40" w:rsidP="00CA1C40">
      <w:pPr>
        <w:jc w:val="both"/>
        <w:rPr>
          <w:rFonts w:ascii="Arial" w:hAnsi="Arial" w:cs="Arial"/>
        </w:rPr>
      </w:pPr>
      <w:r w:rsidRPr="00CD65C2">
        <w:rPr>
          <w:rFonts w:ascii="Arial" w:hAnsi="Arial" w:cs="Arial"/>
        </w:rPr>
        <w:t>Zemědělcům už zbyly jen oči pro pláč nad zdevastovanou úrodou</w:t>
      </w:r>
      <w:r>
        <w:rPr>
          <w:rFonts w:ascii="Arial" w:hAnsi="Arial" w:cs="Arial"/>
        </w:rPr>
        <w:t>. ,,Kalamita s hraboši rozhodně nekončí, četnost v některých regionech se naopak zvýšila“, zaznělo minulý týden ze strany ÚKZÚ</w:t>
      </w:r>
      <w:r w:rsidR="00D90C1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na Rostlinolékařských dnech. Jediná</w:t>
      </w:r>
      <w:r w:rsidRPr="00CD65C2">
        <w:rPr>
          <w:rFonts w:ascii="Arial" w:hAnsi="Arial" w:cs="Arial"/>
        </w:rPr>
        <w:t xml:space="preserve"> záchrann</w:t>
      </w:r>
      <w:r>
        <w:rPr>
          <w:rFonts w:ascii="Arial" w:hAnsi="Arial" w:cs="Arial"/>
        </w:rPr>
        <w:t>á</w:t>
      </w:r>
      <w:r w:rsidRPr="00CD65C2">
        <w:rPr>
          <w:rFonts w:ascii="Arial" w:hAnsi="Arial" w:cs="Arial"/>
        </w:rPr>
        <w:t xml:space="preserve"> strateg</w:t>
      </w:r>
      <w:r>
        <w:rPr>
          <w:rFonts w:ascii="Arial" w:hAnsi="Arial" w:cs="Arial"/>
        </w:rPr>
        <w:t>ie</w:t>
      </w:r>
      <w:r w:rsidRPr="00CD65C2">
        <w:rPr>
          <w:rFonts w:ascii="Arial" w:hAnsi="Arial" w:cs="Arial"/>
        </w:rPr>
        <w:t>, která jím zbyla, vycházela z naděje, že čím déle budou posouvat termín setí, tím sníží poškození vzcházejících ozimů</w:t>
      </w:r>
      <w:r>
        <w:rPr>
          <w:rFonts w:ascii="Arial" w:hAnsi="Arial" w:cs="Arial"/>
        </w:rPr>
        <w:t xml:space="preserve">. </w:t>
      </w:r>
      <w:r w:rsidRPr="00CD65C2">
        <w:rPr>
          <w:rFonts w:ascii="Arial" w:hAnsi="Arial" w:cs="Arial"/>
        </w:rPr>
        <w:t>K dnešnímu dni evidujeme škodu ve výši 1</w:t>
      </w:r>
      <w:r>
        <w:rPr>
          <w:rFonts w:ascii="Arial" w:hAnsi="Arial" w:cs="Arial"/>
        </w:rPr>
        <w:t xml:space="preserve">,34 mld. Kč na více než 131 tis. ha. Tuto výši nevnímáme jako konečnou. </w:t>
      </w:r>
    </w:p>
    <w:p w:rsidR="00CA1C40" w:rsidRPr="00CD65C2" w:rsidRDefault="00CA1C40" w:rsidP="00CA1C40">
      <w:pPr>
        <w:jc w:val="both"/>
        <w:rPr>
          <w:rFonts w:ascii="Arial" w:hAnsi="Arial" w:cs="Arial"/>
        </w:rPr>
      </w:pPr>
      <w:r w:rsidRPr="00CD65C2">
        <w:rPr>
          <w:rFonts w:ascii="Arial" w:hAnsi="Arial" w:cs="Arial"/>
        </w:rPr>
        <w:t>Náš svaz od počátku vyvíjel tlak na řešení této situace. Oslovili jsme ministerstvo a další organizace s návrhem řešení. Na žádost zemědělců a ZS ČR dne 5.8.2019 ÚKZÚ</w:t>
      </w:r>
      <w:r w:rsidR="00881320">
        <w:rPr>
          <w:rFonts w:ascii="Arial" w:hAnsi="Arial" w:cs="Arial"/>
        </w:rPr>
        <w:t>Z</w:t>
      </w:r>
      <w:bookmarkStart w:id="0" w:name="_GoBack"/>
      <w:bookmarkEnd w:id="0"/>
      <w:r w:rsidRPr="00CD65C2">
        <w:rPr>
          <w:rFonts w:ascii="Arial" w:hAnsi="Arial" w:cs="Arial"/>
        </w:rPr>
        <w:t xml:space="preserve"> povolil plošnou aplikaci přípravku STUTOX II v oblastech, kde došlo k neúnosnému přemnožení hraboše polního. Na základě vyvolané kritiky ze stran ekologických aktivistů a ministerstva životního prostředí, Ministerstvo zemědělství dne 8.8. 2019 dočasně pozastavilo možnost plošné aplikace přípravku STUTOX II. </w:t>
      </w:r>
      <w:r>
        <w:rPr>
          <w:rFonts w:ascii="Arial" w:hAnsi="Arial" w:cs="Arial"/>
        </w:rPr>
        <w:t>Zůstala tak možnost pouze</w:t>
      </w:r>
      <w:r w:rsidRPr="00CD65C2">
        <w:rPr>
          <w:rFonts w:ascii="Arial" w:hAnsi="Arial" w:cs="Arial"/>
        </w:rPr>
        <w:t xml:space="preserve"> aplikace STUTOXU II do nor, ale i s tímto </w:t>
      </w:r>
      <w:r>
        <w:rPr>
          <w:rFonts w:ascii="Arial" w:hAnsi="Arial" w:cs="Arial"/>
        </w:rPr>
        <w:t>postupem</w:t>
      </w:r>
      <w:r w:rsidRPr="00CD65C2">
        <w:rPr>
          <w:rFonts w:ascii="Arial" w:hAnsi="Arial" w:cs="Arial"/>
        </w:rPr>
        <w:t xml:space="preserve"> je spojená řada komplikací. Jednou z nich je zdlouhavá čekací doba na povolení a nutnost proškolení personálu, který bude STUTOX II aplikovat. Dalším problémem v povolení aplikace do nor byl</w:t>
      </w:r>
      <w:r>
        <w:rPr>
          <w:rFonts w:ascii="Arial" w:hAnsi="Arial" w:cs="Arial"/>
        </w:rPr>
        <w:t xml:space="preserve"> a je</w:t>
      </w:r>
      <w:r w:rsidRPr="00CD65C2">
        <w:rPr>
          <w:rFonts w:ascii="Arial" w:hAnsi="Arial" w:cs="Arial"/>
        </w:rPr>
        <w:t xml:space="preserve"> pro mnohé zemědělce výskyt chráněného Křečka, na základě něhož AOPK ČR (Agentura ochrany přírody a krajiny) žádost zamítá. </w:t>
      </w:r>
    </w:p>
    <w:p w:rsidR="00CA1C40" w:rsidRPr="00CD65C2" w:rsidRDefault="00CA1C40" w:rsidP="00CA1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Kromě narůstajících škod na nově založených porostech hrozí riziko poškození půd erozí. Z hlediska kontrol správné zemědělské praxe by tak mohli být zemědělci trestáni za situaci, kterou nemohou ovlivnit. </w:t>
      </w:r>
      <w:r w:rsidRPr="00CD65C2">
        <w:rPr>
          <w:rFonts w:ascii="Arial" w:hAnsi="Arial" w:cs="Arial"/>
        </w:rPr>
        <w:t xml:space="preserve">Dalším následkem je riziko, že </w:t>
      </w:r>
      <w:r>
        <w:rPr>
          <w:rFonts w:ascii="Arial" w:hAnsi="Arial" w:cs="Arial"/>
        </w:rPr>
        <w:t xml:space="preserve">na poškozených pozemcích nebude dostatek krmiva pro hospodářská zvířata. </w:t>
      </w:r>
    </w:p>
    <w:p w:rsidR="00CA1C40" w:rsidRPr="00CD65C2" w:rsidRDefault="00CA1C40" w:rsidP="00CA1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D65C2">
        <w:rPr>
          <w:rFonts w:ascii="Arial" w:hAnsi="Arial" w:cs="Arial"/>
        </w:rPr>
        <w:t xml:space="preserve">MZE a MŽP sice po zasedání Zemědělského výboru </w:t>
      </w:r>
      <w:r>
        <w:rPr>
          <w:rFonts w:ascii="Arial" w:hAnsi="Arial" w:cs="Arial"/>
        </w:rPr>
        <w:t>slíbily vypracování</w:t>
      </w:r>
      <w:r w:rsidRPr="00CD65C2">
        <w:rPr>
          <w:rFonts w:ascii="Arial" w:hAnsi="Arial" w:cs="Arial"/>
        </w:rPr>
        <w:t xml:space="preserve"> vzájemné dohody, </w:t>
      </w:r>
      <w:r>
        <w:rPr>
          <w:rFonts w:ascii="Arial" w:hAnsi="Arial" w:cs="Arial"/>
        </w:rPr>
        <w:t>kterou dodnes nemáme.</w:t>
      </w:r>
      <w:r w:rsidRPr="00CD65C2">
        <w:rPr>
          <w:rFonts w:ascii="Arial" w:hAnsi="Arial" w:cs="Arial"/>
        </w:rPr>
        <w:t xml:space="preserve"> Oslovil jsem tedy premiéra, aby do řešení této situace vstoupil a ukončil tuto agónii státních orgánů. Jednání o této kalamitě bude také předmětem jednání</w:t>
      </w:r>
      <w:r>
        <w:rPr>
          <w:rFonts w:ascii="Arial" w:hAnsi="Arial" w:cs="Arial"/>
        </w:rPr>
        <w:t xml:space="preserve"> </w:t>
      </w:r>
      <w:r w:rsidRPr="00CD65C2">
        <w:rPr>
          <w:rFonts w:ascii="Arial" w:hAnsi="Arial" w:cs="Arial"/>
        </w:rPr>
        <w:t>tripartity</w:t>
      </w:r>
      <w:r>
        <w:rPr>
          <w:rFonts w:ascii="Arial" w:hAnsi="Arial" w:cs="Arial"/>
        </w:rPr>
        <w:t xml:space="preserve">,“ prohlásil předseda Zemědělského svazu ČR Martin Pýcha. Podle informací ZSČR se na premiéra obracejí s žádostí o řešení situace i přímo postižení zemědělci. </w:t>
      </w:r>
    </w:p>
    <w:p w:rsidR="00CA1C40" w:rsidRPr="00CD65C2" w:rsidRDefault="00CA1C40" w:rsidP="00CA1C40">
      <w:pPr>
        <w:jc w:val="both"/>
        <w:rPr>
          <w:rFonts w:ascii="Arial" w:hAnsi="Arial" w:cs="Arial"/>
        </w:rPr>
      </w:pPr>
      <w:r w:rsidRPr="00CD6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Aplikace STUTOXu II je v této době již zbytečná, protože vlhkost půdy účinnou látku okamžitě rozloží. Je třeba nalézt systémové řešení, které v budoucnu omezí riziko vzniku podobné kalamitní situace. </w:t>
      </w:r>
    </w:p>
    <w:p w:rsidR="001E267A" w:rsidRPr="00656E37" w:rsidRDefault="001E267A" w:rsidP="00656E37">
      <w:pPr>
        <w:spacing w:line="360" w:lineRule="auto"/>
        <w:jc w:val="both"/>
        <w:rPr>
          <w:rFonts w:ascii="Arial" w:hAnsi="Arial" w:cs="Arial"/>
        </w:rPr>
      </w:pPr>
    </w:p>
    <w:p w:rsidR="00CA1C40" w:rsidRDefault="00CA1C40" w:rsidP="00656E37">
      <w:pPr>
        <w:spacing w:line="360" w:lineRule="auto"/>
        <w:jc w:val="both"/>
        <w:rPr>
          <w:rFonts w:ascii="Arial" w:hAnsi="Arial" w:cs="Arial"/>
        </w:rPr>
      </w:pPr>
    </w:p>
    <w:p w:rsidR="00CA1C40" w:rsidRDefault="00CA1C40" w:rsidP="00656E37">
      <w:pPr>
        <w:spacing w:line="360" w:lineRule="auto"/>
        <w:jc w:val="both"/>
        <w:rPr>
          <w:rFonts w:ascii="Arial" w:hAnsi="Arial" w:cs="Arial"/>
        </w:rPr>
      </w:pPr>
    </w:p>
    <w:p w:rsidR="00CA1C40" w:rsidRDefault="00CA1C40" w:rsidP="00656E37">
      <w:pPr>
        <w:spacing w:line="360" w:lineRule="auto"/>
        <w:jc w:val="both"/>
        <w:rPr>
          <w:rFonts w:ascii="Arial" w:hAnsi="Arial" w:cs="Arial"/>
        </w:rPr>
      </w:pPr>
    </w:p>
    <w:p w:rsidR="000D1093" w:rsidRPr="00656E37" w:rsidRDefault="00690CBF" w:rsidP="00656E37">
      <w:pPr>
        <w:spacing w:line="360" w:lineRule="auto"/>
        <w:jc w:val="both"/>
        <w:rPr>
          <w:rFonts w:ascii="Arial" w:hAnsi="Arial" w:cs="Arial"/>
        </w:rPr>
      </w:pPr>
      <w:r w:rsidRPr="00656E37">
        <w:rPr>
          <w:rFonts w:ascii="Arial" w:hAnsi="Arial" w:cs="Arial"/>
        </w:rPr>
        <w:t xml:space="preserve">Ing. Vladimír Pícha, mluvčí ZSČR, tel.: 603 532 136, mail: </w:t>
      </w:r>
      <w:hyperlink r:id="rId8" w:history="1">
        <w:r w:rsidRPr="00656E37">
          <w:rPr>
            <w:rStyle w:val="Hypertextovodkaz"/>
            <w:rFonts w:ascii="Arial" w:hAnsi="Arial" w:cs="Arial"/>
          </w:rPr>
          <w:t>picha@zscr.cz</w:t>
        </w:r>
      </w:hyperlink>
      <w:r w:rsidRPr="00656E37">
        <w:rPr>
          <w:rFonts w:ascii="Arial" w:hAnsi="Arial" w:cs="Arial"/>
        </w:rPr>
        <w:t xml:space="preserve"> </w:t>
      </w:r>
    </w:p>
    <w:sectPr w:rsidR="000D1093" w:rsidRPr="00656E37" w:rsidSect="00BF4C9D">
      <w:headerReference w:type="default" r:id="rId9"/>
      <w:pgSz w:w="11906" w:h="16838"/>
      <w:pgMar w:top="720" w:right="991" w:bottom="794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2C" w:rsidRDefault="0096372C" w:rsidP="00690CBF">
      <w:pPr>
        <w:spacing w:after="0" w:line="240" w:lineRule="auto"/>
      </w:pPr>
      <w:r>
        <w:separator/>
      </w:r>
    </w:p>
  </w:endnote>
  <w:endnote w:type="continuationSeparator" w:id="0">
    <w:p w:rsidR="0096372C" w:rsidRDefault="0096372C" w:rsidP="0069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2C" w:rsidRDefault="0096372C" w:rsidP="00690CBF">
      <w:pPr>
        <w:spacing w:after="0" w:line="240" w:lineRule="auto"/>
      </w:pPr>
      <w:r>
        <w:separator/>
      </w:r>
    </w:p>
  </w:footnote>
  <w:footnote w:type="continuationSeparator" w:id="0">
    <w:p w:rsidR="0096372C" w:rsidRDefault="0096372C" w:rsidP="0069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BF" w:rsidRDefault="00690C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editId="2381B8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7" name="Obrázek 7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04E9C"/>
    <w:multiLevelType w:val="hybridMultilevel"/>
    <w:tmpl w:val="E2521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0F"/>
    <w:rsid w:val="00026EB9"/>
    <w:rsid w:val="000665F2"/>
    <w:rsid w:val="000D1093"/>
    <w:rsid w:val="001E267A"/>
    <w:rsid w:val="00223078"/>
    <w:rsid w:val="00231702"/>
    <w:rsid w:val="002E5BF0"/>
    <w:rsid w:val="003B66F2"/>
    <w:rsid w:val="003F7A11"/>
    <w:rsid w:val="004A69F5"/>
    <w:rsid w:val="0059258B"/>
    <w:rsid w:val="00656E37"/>
    <w:rsid w:val="00675476"/>
    <w:rsid w:val="00690CBF"/>
    <w:rsid w:val="007226E4"/>
    <w:rsid w:val="00760517"/>
    <w:rsid w:val="007835AF"/>
    <w:rsid w:val="00881320"/>
    <w:rsid w:val="0096372C"/>
    <w:rsid w:val="00987747"/>
    <w:rsid w:val="009957E1"/>
    <w:rsid w:val="009C1D21"/>
    <w:rsid w:val="00AB040F"/>
    <w:rsid w:val="00AC69C5"/>
    <w:rsid w:val="00BA0920"/>
    <w:rsid w:val="00BF4C9D"/>
    <w:rsid w:val="00C25BA0"/>
    <w:rsid w:val="00CA1C40"/>
    <w:rsid w:val="00D90C11"/>
    <w:rsid w:val="00E556A7"/>
    <w:rsid w:val="00F945FC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3927D0"/>
  <w15:docId w15:val="{8D7A61FF-26F1-4ED8-930C-2D58A52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B04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90CBF"/>
    <w:rPr>
      <w:color w:val="0000FF"/>
      <w:u w:val="single"/>
    </w:rPr>
  </w:style>
  <w:style w:type="paragraph" w:customStyle="1" w:styleId="Default">
    <w:name w:val="Default"/>
    <w:rsid w:val="00690C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BF"/>
  </w:style>
  <w:style w:type="paragraph" w:styleId="Zpat">
    <w:name w:val="footer"/>
    <w:basedOn w:val="Normln"/>
    <w:link w:val="Zpat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BF"/>
  </w:style>
  <w:style w:type="paragraph" w:styleId="Prosttext">
    <w:name w:val="Plain Text"/>
    <w:basedOn w:val="Normln"/>
    <w:link w:val="ProsttextChar"/>
    <w:uiPriority w:val="99"/>
    <w:unhideWhenUsed/>
    <w:rsid w:val="007835A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835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ha@zs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ycha@zs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Pícha</dc:creator>
  <cp:lastModifiedBy>Alena Bečková</cp:lastModifiedBy>
  <cp:revision>4</cp:revision>
  <cp:lastPrinted>2019-11-14T12:36:00Z</cp:lastPrinted>
  <dcterms:created xsi:type="dcterms:W3CDTF">2019-11-14T12:33:00Z</dcterms:created>
  <dcterms:modified xsi:type="dcterms:W3CDTF">2019-11-14T13:51:00Z</dcterms:modified>
</cp:coreProperties>
</file>